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74247" w14:textId="77777777" w:rsidR="00C86E08" w:rsidRPr="003E1663" w:rsidRDefault="00C86E08" w:rsidP="00C86E08">
      <w:pPr>
        <w:jc w:val="both"/>
      </w:pPr>
      <w:r>
        <w:t>Każdy z nas może mieć swoją „pełnię czasu”. To czas, w którym jesteśmy w stanie odkryć i przyjąć Jezusa do swojego życia. Pełnia czasu to najlepszy czas objawienia się Boga żywego w naszym życiu. Dla jednych to będzie dom rodzinny i wiara jego rodziców. Dla innych mogą być to takie czy inne rekolekcje. Dla jeszcze innych śmierć ojca czy matki. Najważniejsze, abyśmy Bogu żywemu pozwolili objawić się w naszym życiu.</w:t>
      </w:r>
    </w:p>
    <w:p w14:paraId="079666C7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2FF1909F" w14:textId="77777777" w:rsidR="00C86E08" w:rsidRPr="00A57504" w:rsidRDefault="00C86E08" w:rsidP="00C86E08">
      <w:pPr>
        <w:jc w:val="both"/>
      </w:pPr>
      <w:r>
        <w:t xml:space="preserve">Czy odkryłeś swoją pełnię czasu? Czy odkryłeś, że Jezus jest jedyną odpowiedzią na twoje poszukiwania? </w:t>
      </w:r>
      <w:r>
        <w:rPr>
          <w:b/>
        </w:rPr>
        <w:t xml:space="preserve">Pomódl się: </w:t>
      </w:r>
      <w:r>
        <w:t>Jezu, dziękuję Ci, że i ja mam swoją pełnię czasu. Dziękuję, że mogłem Ciebie spotkać.</w:t>
      </w:r>
    </w:p>
    <w:p w14:paraId="614603AB" w14:textId="77777777" w:rsidR="00C86E08" w:rsidRPr="000855AB" w:rsidRDefault="00C86E08" w:rsidP="00C86E08">
      <w:pPr>
        <w:spacing w:line="120" w:lineRule="auto"/>
        <w:jc w:val="both"/>
        <w:rPr>
          <w:b/>
          <w:sz w:val="16"/>
          <w:szCs w:val="16"/>
        </w:rPr>
      </w:pPr>
    </w:p>
    <w:p w14:paraId="5607A424" w14:textId="0F9CA63B" w:rsidR="00C86E08" w:rsidRPr="006D282B" w:rsidRDefault="00C86E08" w:rsidP="00C86E08">
      <w:pPr>
        <w:jc w:val="both"/>
        <w:rPr>
          <w:b/>
        </w:rPr>
      </w:pPr>
      <w:r>
        <w:rPr>
          <w:b/>
        </w:rPr>
        <w:t xml:space="preserve">27 sierpnia </w:t>
      </w:r>
      <w:r w:rsidR="001A5A4A">
        <w:rPr>
          <w:b/>
        </w:rPr>
        <w:t>2022</w:t>
      </w:r>
      <w:r w:rsidRPr="006D282B">
        <w:rPr>
          <w:b/>
        </w:rPr>
        <w:t xml:space="preserve">, sobota </w:t>
      </w:r>
      <w:r w:rsidR="00AC6260">
        <w:rPr>
          <w:b/>
        </w:rPr>
        <w:tab/>
      </w:r>
      <w:r w:rsidR="00AC6260">
        <w:rPr>
          <w:b/>
        </w:rPr>
        <w:tab/>
        <w:t xml:space="preserve">        </w:t>
      </w:r>
      <w:r w:rsidR="00AC6260">
        <w:rPr>
          <w:sz w:val="20"/>
        </w:rPr>
        <w:t xml:space="preserve">1 Kor 1,26-31; </w:t>
      </w:r>
      <w:proofErr w:type="spellStart"/>
      <w:r w:rsidR="00AC6260">
        <w:rPr>
          <w:sz w:val="20"/>
        </w:rPr>
        <w:t>Ps</w:t>
      </w:r>
      <w:proofErr w:type="spellEnd"/>
      <w:r w:rsidR="00AC6260">
        <w:rPr>
          <w:sz w:val="20"/>
        </w:rPr>
        <w:t xml:space="preserve"> 33,12-</w:t>
      </w:r>
      <w:r w:rsidR="00AC6260" w:rsidRPr="00AC6260">
        <w:rPr>
          <w:sz w:val="20"/>
        </w:rPr>
        <w:t>21; Mt 25,14-30</w:t>
      </w:r>
    </w:p>
    <w:p w14:paraId="7E30DDEE" w14:textId="77777777" w:rsidR="00AC6260" w:rsidRDefault="00C86E08" w:rsidP="00C86E08">
      <w:pPr>
        <w:jc w:val="center"/>
        <w:rPr>
          <w:b/>
        </w:rPr>
      </w:pPr>
      <w:r>
        <w:rPr>
          <w:b/>
        </w:rPr>
        <w:t xml:space="preserve">CHODZIĆ W DUCHU ŚWIĘTYM, </w:t>
      </w:r>
    </w:p>
    <w:p w14:paraId="33BEE008" w14:textId="77777777" w:rsidR="00C86E08" w:rsidRDefault="00C86E08" w:rsidP="00C86E08">
      <w:pPr>
        <w:jc w:val="center"/>
        <w:rPr>
          <w:sz w:val="20"/>
          <w:szCs w:val="20"/>
        </w:rPr>
      </w:pPr>
      <w:r>
        <w:rPr>
          <w:b/>
        </w:rPr>
        <w:t>TO ODKRYĆ ŹRÓDŁO SWOJEGO POWOŁANIA</w:t>
      </w:r>
    </w:p>
    <w:p w14:paraId="3CA57463" w14:textId="77777777" w:rsidR="00C86E08" w:rsidRDefault="00C86E08" w:rsidP="00C86E08">
      <w:pPr>
        <w:jc w:val="both"/>
        <w:rPr>
          <w:b/>
        </w:rPr>
      </w:pPr>
      <w:r>
        <w:rPr>
          <w:b/>
        </w:rPr>
        <w:t>1 Kor 1, 26-29</w:t>
      </w:r>
    </w:p>
    <w:p w14:paraId="326EDFDE" w14:textId="77777777" w:rsidR="00C86E08" w:rsidRPr="00564C85" w:rsidRDefault="00C86E08" w:rsidP="00C86E08">
      <w:pPr>
        <w:jc w:val="both"/>
        <w:rPr>
          <w:b/>
          <w:i/>
        </w:rPr>
      </w:pPr>
      <w:r w:rsidRPr="00564C85">
        <w:rPr>
          <w:rFonts w:eastAsia="Times New Roman"/>
          <w:i/>
          <w:color w:val="000000"/>
          <w:lang w:eastAsia="pl-PL"/>
        </w:rPr>
        <w:t>Przypatrzcie się, bracia, powołaniu waszemu! Według oceny ludzkiej niewielu tam mędrców, niewielu możnych, niewielu szlachetnie urodzonych. Bóg wybrał właśnie to, co głupie w oczach świata, aby zawstydzić mędrców, wybrał, co niemocne, aby mocnych poniżyć; i to, co nieszlachetnie urodzone według świata oraz wzgardzone, i to, co w ogóle nie jest, wyróżnił Bóg, by to, co jest, unicestwić, tak by się żadne stworzenie nie chełpiło wobec Boga.</w:t>
      </w:r>
    </w:p>
    <w:p w14:paraId="628F22AF" w14:textId="77777777" w:rsidR="00C86E08" w:rsidRPr="00564C85" w:rsidRDefault="00C86E08" w:rsidP="00C86E08">
      <w:pPr>
        <w:spacing w:line="120" w:lineRule="auto"/>
        <w:jc w:val="both"/>
      </w:pPr>
    </w:p>
    <w:p w14:paraId="28328804" w14:textId="77777777" w:rsidR="00C86E08" w:rsidRDefault="00C86E08" w:rsidP="00C86E08">
      <w:pPr>
        <w:jc w:val="both"/>
      </w:pPr>
      <w:r>
        <w:t>Dla Boga nie jest ważne jaki mamy iloraz inteligencji, z jakiej rodziny pochodzimy. Nie jest ważne czy mamy wyższe czy podstawowe wykształcenie. Najważniejsze jest to, że Jezus za nas oddał życie. Dla Niego jest ważne nasze pragnienie przyjęcia Go i objawienia Go innym. To wystarczy.</w:t>
      </w:r>
    </w:p>
    <w:p w14:paraId="3598BF45" w14:textId="77777777" w:rsidR="00C86E08" w:rsidRDefault="00C86E08" w:rsidP="00C86E08">
      <w:pPr>
        <w:spacing w:line="120" w:lineRule="auto"/>
        <w:jc w:val="both"/>
      </w:pPr>
    </w:p>
    <w:p w14:paraId="3FEE8E49" w14:textId="77777777" w:rsidR="00C86E08" w:rsidRDefault="00C86E08" w:rsidP="00C86E08">
      <w:pPr>
        <w:jc w:val="both"/>
      </w:pPr>
      <w:r w:rsidRPr="002C391A">
        <w:t xml:space="preserve">Czy odkryłeś, że jesteś powołany z miłości? </w:t>
      </w:r>
      <w:r>
        <w:t xml:space="preserve">Czy oddałeś Mu swoje życie? </w:t>
      </w:r>
      <w:r>
        <w:rPr>
          <w:b/>
        </w:rPr>
        <w:t xml:space="preserve">Pomódl się: </w:t>
      </w:r>
      <w:r>
        <w:t>Jezu, dziękuję Ci, że oddałeś za mnie życie. Dziękuję, że jestem kochany.</w:t>
      </w:r>
    </w:p>
    <w:p w14:paraId="65B82458" w14:textId="77777777" w:rsidR="001A5A4A" w:rsidRDefault="001A5A4A" w:rsidP="00C86E08">
      <w:pPr>
        <w:jc w:val="both"/>
      </w:pPr>
    </w:p>
    <w:p w14:paraId="64573DBA" w14:textId="77777777" w:rsidR="001A5A4A" w:rsidRDefault="001A5A4A" w:rsidP="00C86E08">
      <w:pPr>
        <w:jc w:val="both"/>
      </w:pPr>
    </w:p>
    <w:p w14:paraId="38D9FCD3" w14:textId="77777777" w:rsidR="001A5A4A" w:rsidRPr="000B04D4" w:rsidRDefault="001A5A4A" w:rsidP="00C86E08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1A5A4A" w14:paraId="1414EA5D" w14:textId="77777777" w:rsidTr="002300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2BAE" w14:textId="77777777" w:rsidR="001A5A4A" w:rsidRDefault="001A5A4A" w:rsidP="0023001D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6DE62E" wp14:editId="3F2442E2">
                  <wp:extent cx="386080" cy="386080"/>
                  <wp:effectExtent l="0" t="0" r="0" b="0"/>
                  <wp:docPr id="1" name="Obraz 1" descr="Opis: 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841D" w14:textId="77777777" w:rsidR="001A5A4A" w:rsidRDefault="001A5A4A" w:rsidP="0023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14:paraId="21CDEE1B" w14:textId="77777777" w:rsidR="001A5A4A" w:rsidRDefault="001A5A4A" w:rsidP="0023001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43AB" w14:textId="77777777" w:rsidR="001A5A4A" w:rsidRDefault="001A5A4A" w:rsidP="0023001D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D26BF93" wp14:editId="029064B0">
                  <wp:extent cx="836295" cy="836295"/>
                  <wp:effectExtent l="0" t="0" r="1905" b="1905"/>
                  <wp:docPr id="2" name="Obraz 2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4A" w14:paraId="56231F20" w14:textId="77777777" w:rsidTr="0023001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B334" w14:textId="77777777" w:rsidR="001A5A4A" w:rsidRDefault="001A5A4A" w:rsidP="002300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8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14:paraId="353A74F5" w14:textId="77777777" w:rsidR="001A5A4A" w:rsidRDefault="001A5A4A" w:rsidP="0023001D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B525" w14:textId="77777777" w:rsidR="001A5A4A" w:rsidRDefault="001A5A4A" w:rsidP="0023001D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14:paraId="285A07D4" w14:textId="77777777"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14:paraId="20EB091D" w14:textId="77777777" w:rsidR="0058506F" w:rsidRDefault="00C86E08" w:rsidP="0058506F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D6BB7EF" wp14:editId="30E34508">
            <wp:extent cx="4387468" cy="234966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ydzien_XXI_zwykly_Rok_C_I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893" cy="23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960BE" w14:textId="297867E4" w:rsidR="00C86E08" w:rsidRDefault="00C86E08" w:rsidP="00C86E08">
      <w:pPr>
        <w:jc w:val="both"/>
        <w:rPr>
          <w:b/>
        </w:rPr>
      </w:pPr>
      <w:r>
        <w:rPr>
          <w:b/>
        </w:rPr>
        <w:t xml:space="preserve">21 sierpnia </w:t>
      </w:r>
      <w:r w:rsidR="001A5A4A">
        <w:rPr>
          <w:b/>
        </w:rPr>
        <w:t>2022</w:t>
      </w:r>
      <w:r>
        <w:rPr>
          <w:b/>
        </w:rPr>
        <w:t>, niedziela</w:t>
      </w:r>
      <w:r w:rsidR="00AC6260">
        <w:rPr>
          <w:b/>
        </w:rPr>
        <w:tab/>
        <w:t xml:space="preserve">       </w:t>
      </w:r>
      <w:r w:rsidR="00211609" w:rsidRPr="00AC6260">
        <w:rPr>
          <w:sz w:val="20"/>
        </w:rPr>
        <w:t xml:space="preserve">Iz 66,18-21; </w:t>
      </w:r>
      <w:proofErr w:type="spellStart"/>
      <w:r w:rsidR="00211609" w:rsidRPr="00AC6260">
        <w:rPr>
          <w:sz w:val="20"/>
        </w:rPr>
        <w:t>Ps</w:t>
      </w:r>
      <w:proofErr w:type="spellEnd"/>
      <w:r w:rsidR="00211609" w:rsidRPr="00AC6260">
        <w:rPr>
          <w:sz w:val="20"/>
        </w:rPr>
        <w:t xml:space="preserve"> 117,1-2; </w:t>
      </w:r>
      <w:proofErr w:type="spellStart"/>
      <w:r w:rsidR="00211609" w:rsidRPr="00AC6260">
        <w:rPr>
          <w:sz w:val="20"/>
        </w:rPr>
        <w:t>Hbr</w:t>
      </w:r>
      <w:proofErr w:type="spellEnd"/>
      <w:r w:rsidR="00211609" w:rsidRPr="00AC6260">
        <w:rPr>
          <w:sz w:val="20"/>
        </w:rPr>
        <w:t xml:space="preserve"> 12,5-13; </w:t>
      </w:r>
      <w:proofErr w:type="spellStart"/>
      <w:r w:rsidR="00211609" w:rsidRPr="00AC6260">
        <w:rPr>
          <w:sz w:val="20"/>
        </w:rPr>
        <w:t>Łk</w:t>
      </w:r>
      <w:proofErr w:type="spellEnd"/>
      <w:r w:rsidR="00211609" w:rsidRPr="00AC6260">
        <w:rPr>
          <w:sz w:val="20"/>
        </w:rPr>
        <w:t xml:space="preserve"> 13,22-30</w:t>
      </w:r>
    </w:p>
    <w:p w14:paraId="0F91569B" w14:textId="77777777" w:rsidR="00C86E08" w:rsidRDefault="00C86E08" w:rsidP="00C86E08">
      <w:pPr>
        <w:jc w:val="center"/>
        <w:rPr>
          <w:b/>
        </w:rPr>
      </w:pPr>
      <w:r>
        <w:rPr>
          <w:b/>
        </w:rPr>
        <w:t xml:space="preserve">CHODZIĆ W DUCHU ŚWIĘTYM, </w:t>
      </w:r>
      <w:r w:rsidR="00AC6260">
        <w:rPr>
          <w:b/>
        </w:rPr>
        <w:br/>
      </w:r>
      <w:r>
        <w:rPr>
          <w:b/>
        </w:rPr>
        <w:t>TO PRZYJMOWAĆ BOŻE KARCENIE</w:t>
      </w:r>
    </w:p>
    <w:p w14:paraId="55B43C44" w14:textId="77777777" w:rsidR="00C86E08" w:rsidRDefault="00C86E08" w:rsidP="00C86E08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12, 5-7</w:t>
      </w:r>
    </w:p>
    <w:p w14:paraId="7E78F33C" w14:textId="77777777" w:rsidR="00C86E08" w:rsidRPr="00A01195" w:rsidRDefault="00C86E08" w:rsidP="00C86E08">
      <w:pPr>
        <w:jc w:val="both"/>
        <w:rPr>
          <w:rFonts w:eastAsia="Times New Roman"/>
          <w:i/>
          <w:color w:val="000000"/>
          <w:lang w:eastAsia="pl-PL"/>
        </w:rPr>
      </w:pPr>
      <w:r w:rsidRPr="00A01195">
        <w:rPr>
          <w:rFonts w:eastAsia="Times New Roman"/>
          <w:i/>
          <w:color w:val="000000"/>
          <w:lang w:eastAsia="pl-PL"/>
        </w:rPr>
        <w:t>„Synu mój, nie lekceważ karcenia Pana, nie upadaj na duchu, gdy On cię doświadcza. Bo kogo miłuje Pan, tego karci, chłoszcze zaś każdego, którego za syna przyjmuje”. Trwajcie w karności! Bóg obchodzi się z wami jak z dziećmi. Jakiż to bowiem syn, którego by ojciec nie karcił?</w:t>
      </w:r>
    </w:p>
    <w:p w14:paraId="011852A4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1D270B36" w14:textId="77777777" w:rsidR="00C86E08" w:rsidRPr="00280A4C" w:rsidRDefault="00C86E08" w:rsidP="00C86E08">
      <w:pPr>
        <w:jc w:val="both"/>
      </w:pPr>
      <w:r>
        <w:t xml:space="preserve">Zapomnieliśmy już, że miłość wyraża się także w karceniu. Karcenie to troska o dobro człowieka, który czyni coś źle. Bez napominania i karcenia człowiek wzrasta w niewłaściwy sposób. Trudno sobie wyobrazić miłość bez akceptacji i afirmacji, ale nie ma także miłości bez karcenia. Miłość bowiem objawia się na wiele sposobów. </w:t>
      </w:r>
    </w:p>
    <w:p w14:paraId="7DE5E1D8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77160EE5" w14:textId="77777777" w:rsidR="00C86E08" w:rsidRPr="00CC609E" w:rsidRDefault="00C86E08" w:rsidP="00C86E08">
      <w:pPr>
        <w:jc w:val="both"/>
      </w:pPr>
      <w:r>
        <w:t xml:space="preserve">Czy akceptujesz trudne sytuacje w życiu jako formę napominania lub karcenia Bożego? Czy masz właściwą wizję miłości? </w:t>
      </w:r>
      <w:r>
        <w:rPr>
          <w:b/>
        </w:rPr>
        <w:t xml:space="preserve">Pomódl się: </w:t>
      </w:r>
      <w:r>
        <w:t>Jezu, dziękuję Ci za Twoje pełne miłości karcenie. Dziękuję, że pragniesz dla mnie dobra.</w:t>
      </w:r>
    </w:p>
    <w:p w14:paraId="24464D52" w14:textId="77777777" w:rsidR="00C86E08" w:rsidRDefault="00C86E08" w:rsidP="00C86E08">
      <w:pPr>
        <w:spacing w:line="120" w:lineRule="auto"/>
        <w:jc w:val="both"/>
        <w:rPr>
          <w:sz w:val="16"/>
          <w:szCs w:val="16"/>
        </w:rPr>
      </w:pPr>
    </w:p>
    <w:p w14:paraId="38110C72" w14:textId="4010DFB1" w:rsidR="00AC6260" w:rsidRDefault="00C86E08" w:rsidP="00C86E08">
      <w:pPr>
        <w:jc w:val="both"/>
        <w:rPr>
          <w:b/>
        </w:rPr>
      </w:pPr>
      <w:r>
        <w:rPr>
          <w:b/>
        </w:rPr>
        <w:t xml:space="preserve">22 sierpnia </w:t>
      </w:r>
      <w:r w:rsidR="001A5A4A">
        <w:rPr>
          <w:b/>
        </w:rPr>
        <w:t>2022</w:t>
      </w:r>
      <w:r>
        <w:rPr>
          <w:b/>
        </w:rPr>
        <w:t>, poniedziałek – wspomnienie NMP Królowej</w:t>
      </w:r>
      <w:r w:rsidR="00211609">
        <w:rPr>
          <w:b/>
        </w:rPr>
        <w:t xml:space="preserve"> </w:t>
      </w:r>
    </w:p>
    <w:p w14:paraId="01173A19" w14:textId="77777777" w:rsidR="00C86E08" w:rsidRDefault="00211609" w:rsidP="00AC6260">
      <w:pPr>
        <w:jc w:val="right"/>
        <w:rPr>
          <w:b/>
        </w:rPr>
      </w:pPr>
      <w:r w:rsidRPr="00AC6260">
        <w:rPr>
          <w:sz w:val="20"/>
        </w:rPr>
        <w:t xml:space="preserve">Iz 9,1-3,5-6; </w:t>
      </w:r>
      <w:proofErr w:type="spellStart"/>
      <w:r w:rsidRPr="00AC6260">
        <w:rPr>
          <w:sz w:val="20"/>
        </w:rPr>
        <w:t>Ps</w:t>
      </w:r>
      <w:proofErr w:type="spellEnd"/>
      <w:r w:rsidRPr="00AC6260">
        <w:rPr>
          <w:sz w:val="20"/>
        </w:rPr>
        <w:t xml:space="preserve"> 113;1-8; </w:t>
      </w:r>
      <w:proofErr w:type="spellStart"/>
      <w:r w:rsidRPr="00AC6260">
        <w:rPr>
          <w:sz w:val="20"/>
        </w:rPr>
        <w:t>Łk</w:t>
      </w:r>
      <w:proofErr w:type="spellEnd"/>
      <w:r w:rsidRPr="00AC6260">
        <w:rPr>
          <w:sz w:val="20"/>
        </w:rPr>
        <w:t xml:space="preserve"> 1,26-38</w:t>
      </w:r>
    </w:p>
    <w:p w14:paraId="731C8BE6" w14:textId="77777777" w:rsidR="00AC6260" w:rsidRDefault="00C86E08" w:rsidP="00C86E08">
      <w:pPr>
        <w:jc w:val="center"/>
        <w:rPr>
          <w:b/>
        </w:rPr>
      </w:pPr>
      <w:r>
        <w:rPr>
          <w:b/>
        </w:rPr>
        <w:t xml:space="preserve">CHODZIĆ W DUCHU ŚWIĘTYM, </w:t>
      </w:r>
    </w:p>
    <w:p w14:paraId="292FE6F3" w14:textId="77777777" w:rsidR="00C86E08" w:rsidRDefault="00C86E08" w:rsidP="00C86E08">
      <w:pPr>
        <w:jc w:val="center"/>
        <w:rPr>
          <w:b/>
        </w:rPr>
      </w:pPr>
      <w:r>
        <w:rPr>
          <w:b/>
        </w:rPr>
        <w:t>TO ZAPRASZAĆ MARYJĘ W SWOJE CIEMNOŚCI</w:t>
      </w:r>
    </w:p>
    <w:p w14:paraId="2DBBC8FA" w14:textId="77777777" w:rsidR="00C86E08" w:rsidRPr="002710F5" w:rsidRDefault="00C86E08" w:rsidP="00C86E08">
      <w:pPr>
        <w:jc w:val="both"/>
        <w:rPr>
          <w:b/>
        </w:rPr>
      </w:pPr>
      <w:r w:rsidRPr="002710F5">
        <w:rPr>
          <w:b/>
        </w:rPr>
        <w:t>Iz 9,</w:t>
      </w:r>
      <w:r>
        <w:rPr>
          <w:b/>
        </w:rPr>
        <w:t xml:space="preserve"> </w:t>
      </w:r>
      <w:r w:rsidRPr="002710F5">
        <w:rPr>
          <w:b/>
        </w:rPr>
        <w:t>1-3</w:t>
      </w:r>
    </w:p>
    <w:p w14:paraId="1819EA5A" w14:textId="77777777" w:rsidR="00C86E08" w:rsidRPr="00A01195" w:rsidRDefault="00C86E08" w:rsidP="00C86E08">
      <w:pPr>
        <w:jc w:val="both"/>
        <w:rPr>
          <w:rFonts w:eastAsia="Times New Roman"/>
          <w:i/>
          <w:color w:val="000000"/>
          <w:lang w:eastAsia="pl-PL"/>
        </w:rPr>
      </w:pPr>
      <w:r w:rsidRPr="00A01195">
        <w:rPr>
          <w:rFonts w:eastAsia="Times New Roman"/>
          <w:i/>
          <w:color w:val="000000"/>
          <w:lang w:eastAsia="pl-PL"/>
        </w:rPr>
        <w:t xml:space="preserve">Naród kroczący w ciemnościach ujrzał światłość wielką; nad mieszkańcami kraju mroków zabłysło światło. Pomnożyłeś radość, zwiększyłeś wesele. </w:t>
      </w:r>
      <w:r w:rsidRPr="00A01195">
        <w:rPr>
          <w:rFonts w:eastAsia="Times New Roman"/>
          <w:i/>
          <w:color w:val="000000"/>
          <w:lang w:eastAsia="pl-PL"/>
        </w:rPr>
        <w:lastRenderedPageBreak/>
        <w:t xml:space="preserve">Rozradowali się przed Tobą, jak się radują we żniwa, jak się weselą przy podziale łupu. Bo złamałeś jego ciężkie jarzmo i drążek na jego ramieniu, pręt jego ciemiężcy jak w dniu porażki </w:t>
      </w:r>
      <w:proofErr w:type="spellStart"/>
      <w:r w:rsidRPr="00A01195">
        <w:rPr>
          <w:rFonts w:eastAsia="Times New Roman"/>
          <w:i/>
          <w:color w:val="000000"/>
          <w:lang w:eastAsia="pl-PL"/>
        </w:rPr>
        <w:t>Madianitów</w:t>
      </w:r>
      <w:proofErr w:type="spellEnd"/>
      <w:r w:rsidRPr="00A01195">
        <w:rPr>
          <w:rFonts w:eastAsia="Times New Roman"/>
          <w:i/>
          <w:color w:val="000000"/>
          <w:lang w:eastAsia="pl-PL"/>
        </w:rPr>
        <w:t>.</w:t>
      </w:r>
    </w:p>
    <w:p w14:paraId="354035C5" w14:textId="77777777" w:rsidR="00C86E08" w:rsidRDefault="00C86E08" w:rsidP="00C86E08">
      <w:pPr>
        <w:spacing w:line="120" w:lineRule="auto"/>
        <w:jc w:val="both"/>
      </w:pPr>
    </w:p>
    <w:p w14:paraId="7B5B8D72" w14:textId="77777777" w:rsidR="00C86E08" w:rsidRDefault="00C86E08" w:rsidP="00C86E08">
      <w:pPr>
        <w:jc w:val="both"/>
      </w:pPr>
      <w:r>
        <w:t>Potrzebujemy zapraszać Maryję aby przyniosła światło w nasze ciemności. Przychodząca Maryja przynosi zawsze ze Sobą Jezusa. Maryja nie stawia siebie w centrum. Jest to kobieta uległa Duchowi Świętemu i napełniona Duchem Świętym od poczęcia Jezusa. Maryja to Gwiazda Polarna wskazująca właściwy kierunek w naszych ciemności.</w:t>
      </w:r>
    </w:p>
    <w:p w14:paraId="024E482D" w14:textId="77777777" w:rsidR="00C86E08" w:rsidRDefault="00C86E08" w:rsidP="00C86E08">
      <w:pPr>
        <w:spacing w:line="120" w:lineRule="auto"/>
        <w:jc w:val="both"/>
      </w:pPr>
    </w:p>
    <w:p w14:paraId="1033A045" w14:textId="77777777" w:rsidR="00C86E08" w:rsidRPr="00403CA1" w:rsidRDefault="00C86E08" w:rsidP="00C86E08">
      <w:pPr>
        <w:jc w:val="both"/>
      </w:pPr>
      <w:r>
        <w:t xml:space="preserve">Czy zapraszasz Maryję w swoje ciemności? Czy prosisz Ją, aby uczyła Cię uległości wobec swojego Syna? </w:t>
      </w:r>
      <w:r>
        <w:rPr>
          <w:b/>
        </w:rPr>
        <w:t xml:space="preserve">Pomódl się: </w:t>
      </w:r>
      <w:r>
        <w:t>Jezu, dziękuję Ci za Twoją Matkę, która zawsze prowadzi do Ciebie. Dziękuję za Jej obecność w moim życiu.</w:t>
      </w:r>
    </w:p>
    <w:p w14:paraId="27983A35" w14:textId="77777777" w:rsidR="00C86E08" w:rsidRPr="00214006" w:rsidRDefault="00C86E08" w:rsidP="00C86E08">
      <w:pPr>
        <w:spacing w:line="120" w:lineRule="auto"/>
        <w:jc w:val="both"/>
      </w:pPr>
    </w:p>
    <w:p w14:paraId="15FDC425" w14:textId="756AD7C3" w:rsidR="00C86E08" w:rsidRDefault="00C86E08" w:rsidP="00C86E08">
      <w:pPr>
        <w:jc w:val="both"/>
        <w:rPr>
          <w:b/>
        </w:rPr>
      </w:pPr>
      <w:r>
        <w:rPr>
          <w:b/>
        </w:rPr>
        <w:t xml:space="preserve">23 sierpnia </w:t>
      </w:r>
      <w:r w:rsidR="001A5A4A">
        <w:rPr>
          <w:b/>
        </w:rPr>
        <w:t>2022</w:t>
      </w:r>
      <w:r>
        <w:rPr>
          <w:b/>
        </w:rPr>
        <w:t xml:space="preserve">, wtorek </w:t>
      </w:r>
      <w:r w:rsidR="00AC6260">
        <w:rPr>
          <w:b/>
        </w:rPr>
        <w:tab/>
      </w:r>
      <w:r w:rsidR="00AC6260">
        <w:rPr>
          <w:b/>
        </w:rPr>
        <w:tab/>
        <w:t xml:space="preserve">          </w:t>
      </w:r>
      <w:r w:rsidR="00211609" w:rsidRPr="00AC6260">
        <w:rPr>
          <w:sz w:val="20"/>
        </w:rPr>
        <w:t xml:space="preserve">2 </w:t>
      </w:r>
      <w:proofErr w:type="spellStart"/>
      <w:r w:rsidR="00211609" w:rsidRPr="00AC6260">
        <w:rPr>
          <w:sz w:val="20"/>
        </w:rPr>
        <w:t>Tes</w:t>
      </w:r>
      <w:proofErr w:type="spellEnd"/>
      <w:r w:rsidR="00211609" w:rsidRPr="00AC6260">
        <w:rPr>
          <w:sz w:val="20"/>
        </w:rPr>
        <w:t xml:space="preserve"> 2,1-17; </w:t>
      </w:r>
      <w:proofErr w:type="spellStart"/>
      <w:r w:rsidR="00211609" w:rsidRPr="00AC6260">
        <w:rPr>
          <w:sz w:val="20"/>
        </w:rPr>
        <w:t>Ps</w:t>
      </w:r>
      <w:proofErr w:type="spellEnd"/>
      <w:r w:rsidR="00211609" w:rsidRPr="00AC6260">
        <w:rPr>
          <w:sz w:val="20"/>
        </w:rPr>
        <w:t xml:space="preserve"> 96,10-13; Mt 23,23-26</w:t>
      </w:r>
    </w:p>
    <w:p w14:paraId="435A7E75" w14:textId="77777777" w:rsidR="00C86E08" w:rsidRDefault="00C86E08" w:rsidP="00C86E08">
      <w:pPr>
        <w:jc w:val="center"/>
        <w:rPr>
          <w:b/>
        </w:rPr>
      </w:pPr>
      <w:r>
        <w:rPr>
          <w:b/>
        </w:rPr>
        <w:t>CHODZIĆ W DUCHU ŚWIĘTYM, TO ODKRYĆ MIŁOŚĆ</w:t>
      </w:r>
    </w:p>
    <w:p w14:paraId="01B21F22" w14:textId="77777777" w:rsidR="00C86E08" w:rsidRDefault="00C86E08" w:rsidP="00C86E08">
      <w:pPr>
        <w:jc w:val="both"/>
        <w:rPr>
          <w:b/>
        </w:rPr>
      </w:pPr>
      <w:r>
        <w:rPr>
          <w:b/>
        </w:rPr>
        <w:t>Mt 23, 23-24</w:t>
      </w:r>
    </w:p>
    <w:p w14:paraId="2960F98D" w14:textId="77777777" w:rsidR="00C86E08" w:rsidRPr="00A01195" w:rsidRDefault="00C86E08" w:rsidP="00C86E08">
      <w:pPr>
        <w:jc w:val="both"/>
        <w:rPr>
          <w:rFonts w:eastAsia="Times New Roman"/>
          <w:i/>
          <w:color w:val="000000"/>
          <w:lang w:eastAsia="pl-PL"/>
        </w:rPr>
      </w:pPr>
      <w:r w:rsidRPr="00A01195">
        <w:rPr>
          <w:rFonts w:eastAsia="Times New Roman"/>
          <w:i/>
          <w:color w:val="000000"/>
          <w:lang w:eastAsia="pl-PL"/>
        </w:rPr>
        <w:t>Biada wam, uczeni w Piśmie i faryzeusze obłudnicy, bo dajecie dziesięcinę z mięty, kopru i kminku, lecz zaniedbaliście to, co ważniejsze jest w Prawie: sprawiedliwość, miłosierdzie i wiarę. To zaś należało czynić, a tamtego nie zaniedbywać. Ślepi przewodnicy, którzy przecedzacie komara, a połykacie wielbłąda!</w:t>
      </w:r>
    </w:p>
    <w:p w14:paraId="0852516C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590A5361" w14:textId="77777777" w:rsidR="00C86E08" w:rsidRDefault="00C86E08" w:rsidP="00C86E08">
      <w:pPr>
        <w:jc w:val="both"/>
        <w:rPr>
          <w:b/>
        </w:rPr>
      </w:pPr>
      <w:r>
        <w:t>Można mówić o wierze i wiarę potwierdzać przez konkretne czyny. Można mówić o Bogu i objawiać Boga żywego. Można mówić o miłości i można rodzić życie przez miłość. Jakość naszego życia jest mocno związana z jakością naszej miłości. Jak głęboko kochamy takie mamy życie. Miłość to przebaczenie, ofiara i konkretna służba przez słowa i czyny.</w:t>
      </w:r>
    </w:p>
    <w:p w14:paraId="7C2DA473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7E0AC569" w14:textId="77777777" w:rsidR="00C86E08" w:rsidRPr="00FF0D2B" w:rsidRDefault="00C86E08" w:rsidP="00C86E08">
      <w:pPr>
        <w:jc w:val="both"/>
      </w:pPr>
      <w:r>
        <w:t xml:space="preserve">Jakiej miłości szukasz? Jakiej miłości potrzebujesz? </w:t>
      </w:r>
      <w:r>
        <w:rPr>
          <w:b/>
        </w:rPr>
        <w:t xml:space="preserve">Pomódl się: </w:t>
      </w:r>
      <w:r>
        <w:t>Jezu, dziękuję Ci, że umarłeś za mnie z miłości. Dziękuję, że uczysz mnie kochać.</w:t>
      </w:r>
    </w:p>
    <w:p w14:paraId="7E44543D" w14:textId="77777777" w:rsidR="00C86E08" w:rsidRPr="00F20E3D" w:rsidRDefault="00C86E08" w:rsidP="00C86E08">
      <w:pPr>
        <w:spacing w:line="120" w:lineRule="auto"/>
        <w:jc w:val="both"/>
        <w:rPr>
          <w:sz w:val="16"/>
          <w:szCs w:val="16"/>
        </w:rPr>
      </w:pPr>
    </w:p>
    <w:p w14:paraId="1E60952F" w14:textId="36E68DD9" w:rsidR="00AC6260" w:rsidRDefault="00C86E08" w:rsidP="00C86E08">
      <w:pPr>
        <w:rPr>
          <w:b/>
        </w:rPr>
      </w:pPr>
      <w:r>
        <w:rPr>
          <w:b/>
        </w:rPr>
        <w:t xml:space="preserve">24 sierpnia </w:t>
      </w:r>
      <w:r w:rsidR="001A5A4A">
        <w:rPr>
          <w:b/>
        </w:rPr>
        <w:t>2022</w:t>
      </w:r>
      <w:r>
        <w:rPr>
          <w:b/>
        </w:rPr>
        <w:t>, środa – święto świętego Bartłomieja, Apostoła</w:t>
      </w:r>
      <w:r w:rsidR="00AC6260">
        <w:rPr>
          <w:b/>
        </w:rPr>
        <w:t xml:space="preserve"> </w:t>
      </w:r>
    </w:p>
    <w:p w14:paraId="7A47EAA3" w14:textId="77777777" w:rsidR="00C86E08" w:rsidRDefault="00AC6260" w:rsidP="00AC6260">
      <w:pPr>
        <w:jc w:val="right"/>
        <w:rPr>
          <w:b/>
        </w:rPr>
      </w:pPr>
      <w:proofErr w:type="spellStart"/>
      <w:r w:rsidRPr="00AC6260">
        <w:rPr>
          <w:sz w:val="20"/>
        </w:rPr>
        <w:t>Ap</w:t>
      </w:r>
      <w:proofErr w:type="spellEnd"/>
      <w:r w:rsidRPr="00AC6260">
        <w:rPr>
          <w:sz w:val="20"/>
        </w:rPr>
        <w:t xml:space="preserve"> 21,9-14; </w:t>
      </w:r>
      <w:proofErr w:type="spellStart"/>
      <w:r w:rsidRPr="00AC6260">
        <w:rPr>
          <w:sz w:val="20"/>
        </w:rPr>
        <w:t>Ps</w:t>
      </w:r>
      <w:proofErr w:type="spellEnd"/>
      <w:r w:rsidRPr="00AC6260">
        <w:rPr>
          <w:sz w:val="20"/>
        </w:rPr>
        <w:t xml:space="preserve"> 145,10-18; J 1,45-51</w:t>
      </w:r>
    </w:p>
    <w:p w14:paraId="340162C1" w14:textId="77777777" w:rsidR="00AC6260" w:rsidRDefault="00C86E08" w:rsidP="00C86E08">
      <w:pPr>
        <w:jc w:val="center"/>
        <w:rPr>
          <w:b/>
        </w:rPr>
      </w:pPr>
      <w:r>
        <w:rPr>
          <w:b/>
        </w:rPr>
        <w:t xml:space="preserve">CHODZIĆ W DUCHU ŚWIĘTYM, </w:t>
      </w:r>
    </w:p>
    <w:p w14:paraId="3436638D" w14:textId="77777777" w:rsidR="00C86E08" w:rsidRDefault="00C86E08" w:rsidP="00C86E08">
      <w:pPr>
        <w:jc w:val="center"/>
        <w:rPr>
          <w:b/>
        </w:rPr>
      </w:pPr>
      <w:r>
        <w:rPr>
          <w:b/>
        </w:rPr>
        <w:t>TO POSTĘPOWAĆ JEDNOZNACZNIE</w:t>
      </w:r>
    </w:p>
    <w:p w14:paraId="2595DF1B" w14:textId="77777777" w:rsidR="00C86E08" w:rsidRDefault="00C86E08" w:rsidP="00C86E08">
      <w:pPr>
        <w:jc w:val="both"/>
        <w:rPr>
          <w:b/>
        </w:rPr>
      </w:pPr>
      <w:r>
        <w:rPr>
          <w:b/>
        </w:rPr>
        <w:t>J 1, 47-49</w:t>
      </w:r>
    </w:p>
    <w:p w14:paraId="019CE235" w14:textId="77777777" w:rsidR="00C86E08" w:rsidRPr="00A01195" w:rsidRDefault="00C86E08" w:rsidP="00C86E08">
      <w:pPr>
        <w:jc w:val="both"/>
        <w:rPr>
          <w:rFonts w:eastAsia="Times New Roman"/>
          <w:i/>
          <w:color w:val="000000"/>
          <w:lang w:eastAsia="pl-PL"/>
        </w:rPr>
      </w:pPr>
      <w:r w:rsidRPr="00A01195">
        <w:rPr>
          <w:rFonts w:eastAsia="Times New Roman"/>
          <w:i/>
          <w:color w:val="000000"/>
          <w:lang w:eastAsia="pl-PL"/>
        </w:rPr>
        <w:t xml:space="preserve">Jezus ujrzał, jak </w:t>
      </w:r>
      <w:proofErr w:type="spellStart"/>
      <w:r w:rsidRPr="00A01195">
        <w:rPr>
          <w:rFonts w:eastAsia="Times New Roman"/>
          <w:i/>
          <w:color w:val="000000"/>
          <w:lang w:eastAsia="pl-PL"/>
        </w:rPr>
        <w:t>Natanael</w:t>
      </w:r>
      <w:proofErr w:type="spellEnd"/>
      <w:r w:rsidRPr="00A01195">
        <w:rPr>
          <w:rFonts w:eastAsia="Times New Roman"/>
          <w:i/>
          <w:color w:val="000000"/>
          <w:lang w:eastAsia="pl-PL"/>
        </w:rPr>
        <w:t xml:space="preserve"> zbliżał się do Niego, i powiedział o nim: „Patrz, to prawdziwy Izraelita, w którym nie ma podstępu”. Powiedział do Niego </w:t>
      </w:r>
      <w:proofErr w:type="spellStart"/>
      <w:r w:rsidRPr="00A01195">
        <w:rPr>
          <w:rFonts w:eastAsia="Times New Roman"/>
          <w:i/>
          <w:color w:val="000000"/>
          <w:lang w:eastAsia="pl-PL"/>
        </w:rPr>
        <w:t>Natanael</w:t>
      </w:r>
      <w:proofErr w:type="spellEnd"/>
      <w:r w:rsidRPr="00A01195">
        <w:rPr>
          <w:rFonts w:eastAsia="Times New Roman"/>
          <w:i/>
          <w:color w:val="000000"/>
          <w:lang w:eastAsia="pl-PL"/>
        </w:rPr>
        <w:t xml:space="preserve">: „Skąd mnie znasz?” Odrzekł mu Jezus: „Widziałem cię, zanim cię zawołał Filip, gdy byłeś pod drzewem figowym”. Odpowiedział Mu </w:t>
      </w:r>
      <w:proofErr w:type="spellStart"/>
      <w:r w:rsidRPr="00A01195">
        <w:rPr>
          <w:rFonts w:eastAsia="Times New Roman"/>
          <w:i/>
          <w:color w:val="000000"/>
          <w:lang w:eastAsia="pl-PL"/>
        </w:rPr>
        <w:lastRenderedPageBreak/>
        <w:t>Natanael</w:t>
      </w:r>
      <w:proofErr w:type="spellEnd"/>
      <w:r w:rsidRPr="00A01195">
        <w:rPr>
          <w:rFonts w:eastAsia="Times New Roman"/>
          <w:i/>
          <w:color w:val="000000"/>
          <w:lang w:eastAsia="pl-PL"/>
        </w:rPr>
        <w:t>: „Rabbi, Ty jesteś Synem Bożym, Ty jesteś królem Izraela!”</w:t>
      </w:r>
    </w:p>
    <w:p w14:paraId="7A9EC518" w14:textId="77777777" w:rsidR="00C86E08" w:rsidRDefault="00C86E08" w:rsidP="00C86E08">
      <w:pPr>
        <w:spacing w:line="120" w:lineRule="auto"/>
        <w:rPr>
          <w:b/>
        </w:rPr>
      </w:pPr>
    </w:p>
    <w:p w14:paraId="37FC329D" w14:textId="77777777" w:rsidR="00C86E08" w:rsidRPr="00A01195" w:rsidRDefault="00C86E08" w:rsidP="00C86E08">
      <w:pPr>
        <w:jc w:val="both"/>
      </w:pPr>
      <w:r>
        <w:t>Apostoł</w:t>
      </w:r>
      <w:r w:rsidRPr="00A01195">
        <w:t xml:space="preserve"> Bartłomiej był człowiekiem szczerym i jednoznacznym. Przy takich ludziach możemy czuć się bezpiecznie. Powiedzą ci </w:t>
      </w:r>
      <w:r>
        <w:t xml:space="preserve">to, </w:t>
      </w:r>
      <w:r w:rsidRPr="00A01195">
        <w:t>co myślą. Jezus ostrzega nas przed obłudą, przed przemilczaniem tego co</w:t>
      </w:r>
      <w:r>
        <w:t xml:space="preserve"> </w:t>
      </w:r>
      <w:r w:rsidRPr="00A01195">
        <w:t xml:space="preserve">należałoby powiedzieć. Jezus przestrzega nas przed poprawnością polityczną. Dla Niego bowiem jest ważne „tak” </w:t>
      </w:r>
      <w:r>
        <w:t xml:space="preserve">– </w:t>
      </w:r>
      <w:r w:rsidRPr="00A01195">
        <w:t xml:space="preserve">„tak”, „nie” </w:t>
      </w:r>
      <w:r>
        <w:t xml:space="preserve">– </w:t>
      </w:r>
      <w:r w:rsidRPr="00A01195">
        <w:t xml:space="preserve">„nie”. </w:t>
      </w:r>
    </w:p>
    <w:p w14:paraId="612E9104" w14:textId="77777777" w:rsidR="00C86E08" w:rsidRDefault="00C86E08" w:rsidP="00C86E08">
      <w:pPr>
        <w:spacing w:line="120" w:lineRule="auto"/>
        <w:jc w:val="both"/>
        <w:rPr>
          <w:b/>
        </w:rPr>
      </w:pPr>
      <w:bookmarkStart w:id="0" w:name="_GoBack"/>
      <w:bookmarkEnd w:id="0"/>
    </w:p>
    <w:p w14:paraId="527E3A71" w14:textId="77777777" w:rsidR="00C86E08" w:rsidRPr="00BD53B5" w:rsidRDefault="00C86E08" w:rsidP="00C86E08">
      <w:pPr>
        <w:jc w:val="both"/>
      </w:pPr>
      <w:r>
        <w:t xml:space="preserve">Czy jesteś człowiekiem postępującym jednoznacznie? Czy również o tobie, Jezus mógłby powiedzieć: </w:t>
      </w:r>
      <w:r>
        <w:rPr>
          <w:i/>
        </w:rPr>
        <w:t>To prawdziwy Izraelita, w którym nie ma podstępu?</w:t>
      </w:r>
      <w:r>
        <w:t xml:space="preserve"> </w:t>
      </w:r>
      <w:r>
        <w:rPr>
          <w:b/>
        </w:rPr>
        <w:t xml:space="preserve">Pomódl się: </w:t>
      </w:r>
      <w:r>
        <w:t>Jezu, dziękuję Ci za jednoznaczność w Twoim życiu. Dziękuję, że mogę się do Ciebie upodabniać.</w:t>
      </w:r>
    </w:p>
    <w:p w14:paraId="4F94E1C8" w14:textId="77777777" w:rsidR="00C86E08" w:rsidRPr="006874B3" w:rsidRDefault="00C86E08" w:rsidP="00C86E08">
      <w:pPr>
        <w:spacing w:line="120" w:lineRule="auto"/>
        <w:jc w:val="both"/>
      </w:pPr>
    </w:p>
    <w:p w14:paraId="1DA6A29B" w14:textId="3BE70552" w:rsidR="00C86E08" w:rsidRDefault="00C86E08" w:rsidP="00C86E08">
      <w:pPr>
        <w:jc w:val="both"/>
        <w:rPr>
          <w:b/>
        </w:rPr>
      </w:pPr>
      <w:r>
        <w:rPr>
          <w:b/>
        </w:rPr>
        <w:t xml:space="preserve">25 sierpnia </w:t>
      </w:r>
      <w:r w:rsidR="001A5A4A">
        <w:rPr>
          <w:b/>
        </w:rPr>
        <w:t>2022</w:t>
      </w:r>
      <w:r>
        <w:rPr>
          <w:b/>
        </w:rPr>
        <w:t>, czwartek</w:t>
      </w:r>
      <w:r w:rsidR="00AC6260" w:rsidRPr="00AC6260">
        <w:t xml:space="preserve"> </w:t>
      </w:r>
      <w:r w:rsidR="00AC6260">
        <w:tab/>
      </w:r>
      <w:r w:rsidR="00AC6260">
        <w:tab/>
      </w:r>
      <w:r w:rsidR="00AC6260">
        <w:tab/>
        <w:t xml:space="preserve"> </w:t>
      </w:r>
      <w:r w:rsidR="00AC6260">
        <w:rPr>
          <w:sz w:val="20"/>
        </w:rPr>
        <w:t xml:space="preserve">1 Kor 1,1-9; </w:t>
      </w:r>
      <w:proofErr w:type="spellStart"/>
      <w:r w:rsidR="00AC6260">
        <w:rPr>
          <w:sz w:val="20"/>
        </w:rPr>
        <w:t>Ps</w:t>
      </w:r>
      <w:proofErr w:type="spellEnd"/>
      <w:r w:rsidR="00AC6260">
        <w:rPr>
          <w:sz w:val="20"/>
        </w:rPr>
        <w:t xml:space="preserve"> 145,2-7;</w:t>
      </w:r>
      <w:r w:rsidR="00AC6260" w:rsidRPr="00AC6260">
        <w:rPr>
          <w:sz w:val="20"/>
        </w:rPr>
        <w:t xml:space="preserve"> Mt 24,42-51</w:t>
      </w:r>
    </w:p>
    <w:p w14:paraId="1CB8CBD5" w14:textId="77777777" w:rsidR="00C86E08" w:rsidRDefault="00C86E08" w:rsidP="00C86E08">
      <w:pPr>
        <w:jc w:val="center"/>
      </w:pPr>
      <w:r>
        <w:rPr>
          <w:b/>
        </w:rPr>
        <w:t>CHODZIĆ W DUCHU ŚWIĘTYM, TO CZUWAĆ</w:t>
      </w:r>
    </w:p>
    <w:p w14:paraId="787074B4" w14:textId="77777777" w:rsidR="00C86E08" w:rsidRDefault="00C86E08" w:rsidP="00C86E08">
      <w:pPr>
        <w:jc w:val="both"/>
        <w:rPr>
          <w:b/>
        </w:rPr>
      </w:pPr>
      <w:r>
        <w:rPr>
          <w:b/>
        </w:rPr>
        <w:t>Mt 24, 42-44</w:t>
      </w:r>
    </w:p>
    <w:p w14:paraId="0D3A24CA" w14:textId="77777777" w:rsidR="00C86E08" w:rsidRPr="00A01195" w:rsidRDefault="00C86E08" w:rsidP="00C86E08">
      <w:pPr>
        <w:jc w:val="both"/>
        <w:rPr>
          <w:rFonts w:eastAsia="Times New Roman"/>
          <w:i/>
          <w:color w:val="000000"/>
          <w:lang w:eastAsia="pl-PL"/>
        </w:rPr>
      </w:pPr>
      <w:r w:rsidRPr="00A01195">
        <w:rPr>
          <w:rFonts w:eastAsia="Times New Roman"/>
          <w:i/>
          <w:color w:val="000000"/>
          <w:lang w:eastAsia="pl-PL"/>
        </w:rPr>
        <w:t>Czuwajcie, bo nie wiecie, w którym dniu Pan wasz przyjdzie. A to rozumiejcie: Gdyby gospodarz wiedział, o jakiej porze nocy nadejdzie złodziej, na pewno by czuwał i nie pozwoliłby włamać się do swego domu. Dlatego i wy bądźcie gotowi, bo o godzinie, której się nie domyślacie, Syn Człowieczy przyjdzie.</w:t>
      </w:r>
    </w:p>
    <w:p w14:paraId="0AA2158E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07219699" w14:textId="77777777" w:rsidR="00C86E08" w:rsidRPr="00B57A18" w:rsidRDefault="00C86E08" w:rsidP="00C86E08">
      <w:pPr>
        <w:jc w:val="both"/>
      </w:pPr>
      <w:r>
        <w:t>Czuwać, to żyć ze wzmożoną uwagą. Czuwać, to reagować na konieczne zmiany w naszym życiu. Czuwać, to rozeznawać działanie dobrego i złego ducha. Czuwać, to reagować na wezwania Boże w swoim życiu. Czuwać, to trwać na modlitwie i trwać w Bożej obecności. Czuwanie jest łaską, o którą należy prosić.</w:t>
      </w:r>
    </w:p>
    <w:p w14:paraId="2E9B0CED" w14:textId="77777777" w:rsidR="00C86E08" w:rsidRDefault="00C86E08" w:rsidP="00C86E08">
      <w:pPr>
        <w:spacing w:line="120" w:lineRule="auto"/>
        <w:jc w:val="both"/>
        <w:rPr>
          <w:b/>
        </w:rPr>
      </w:pPr>
    </w:p>
    <w:p w14:paraId="0D4BB36C" w14:textId="77777777" w:rsidR="00C86E08" w:rsidRPr="00322908" w:rsidRDefault="00C86E08" w:rsidP="00C86E08">
      <w:pPr>
        <w:jc w:val="both"/>
      </w:pPr>
      <w:r>
        <w:t xml:space="preserve">Czy prosisz o łaskę czuwania? Czy doświadczasz owoców czuwania w konkretnych sytuacjach w swoim życiu? </w:t>
      </w:r>
      <w:r>
        <w:rPr>
          <w:b/>
        </w:rPr>
        <w:t xml:space="preserve">Pomódl się: </w:t>
      </w:r>
      <w:r>
        <w:t>Jezu, dziękuję Ci, że czuwałeś w ogrodzie w Getsemani. Dziękuję za łaskę czuwania.</w:t>
      </w:r>
    </w:p>
    <w:p w14:paraId="2C2EE91D" w14:textId="77777777" w:rsidR="00C86E08" w:rsidRPr="00322908" w:rsidRDefault="00C86E08" w:rsidP="00C86E08">
      <w:pPr>
        <w:spacing w:line="120" w:lineRule="auto"/>
        <w:jc w:val="both"/>
        <w:rPr>
          <w:sz w:val="16"/>
          <w:szCs w:val="16"/>
        </w:rPr>
      </w:pPr>
    </w:p>
    <w:p w14:paraId="1EB1BDD3" w14:textId="7DA417A7" w:rsidR="00AC6260" w:rsidRDefault="00C86E08" w:rsidP="00C86E08">
      <w:pPr>
        <w:jc w:val="both"/>
        <w:rPr>
          <w:b/>
        </w:rPr>
      </w:pPr>
      <w:r>
        <w:rPr>
          <w:b/>
        </w:rPr>
        <w:t xml:space="preserve">26 sierpnia </w:t>
      </w:r>
      <w:r w:rsidR="001A5A4A">
        <w:rPr>
          <w:b/>
        </w:rPr>
        <w:t>2022</w:t>
      </w:r>
      <w:r>
        <w:rPr>
          <w:b/>
        </w:rPr>
        <w:t>, piątek – uroczystość NMP Częstochowskiej</w:t>
      </w:r>
    </w:p>
    <w:p w14:paraId="23CC1BA6" w14:textId="5324FA87" w:rsidR="00C86E08" w:rsidRPr="00EA6435" w:rsidRDefault="00AC6260" w:rsidP="00AC6260">
      <w:pPr>
        <w:jc w:val="right"/>
        <w:rPr>
          <w:b/>
        </w:rPr>
      </w:pPr>
      <w:r w:rsidRPr="00AC6260">
        <w:t xml:space="preserve"> </w:t>
      </w:r>
      <w:proofErr w:type="spellStart"/>
      <w:r w:rsidR="001A5A4A">
        <w:rPr>
          <w:sz w:val="20"/>
        </w:rPr>
        <w:t>Prz</w:t>
      </w:r>
      <w:proofErr w:type="spellEnd"/>
      <w:r w:rsidR="001A5A4A">
        <w:rPr>
          <w:sz w:val="20"/>
        </w:rPr>
        <w:t xml:space="preserve"> 8,22-35</w:t>
      </w:r>
      <w:r w:rsidRPr="00AC6260">
        <w:rPr>
          <w:sz w:val="20"/>
        </w:rPr>
        <w:t xml:space="preserve">; </w:t>
      </w:r>
      <w:proofErr w:type="spellStart"/>
      <w:r w:rsidRPr="00AC6260">
        <w:rPr>
          <w:sz w:val="20"/>
        </w:rPr>
        <w:t>Ps</w:t>
      </w:r>
      <w:proofErr w:type="spellEnd"/>
      <w:r w:rsidRPr="00AC6260">
        <w:rPr>
          <w:sz w:val="20"/>
        </w:rPr>
        <w:t xml:space="preserve"> 48,2-15; Ga 4,4-7; J 2,1-11</w:t>
      </w:r>
    </w:p>
    <w:p w14:paraId="684D7A88" w14:textId="77777777" w:rsidR="00AC6260" w:rsidRDefault="00C86E08" w:rsidP="00C86E08">
      <w:pPr>
        <w:jc w:val="center"/>
        <w:rPr>
          <w:b/>
        </w:rPr>
      </w:pPr>
      <w:r>
        <w:rPr>
          <w:b/>
        </w:rPr>
        <w:t xml:space="preserve">CHODZIĆ W DUCHU ŚWIĘTYM, </w:t>
      </w:r>
    </w:p>
    <w:p w14:paraId="7F629B54" w14:textId="77777777" w:rsidR="00C86E08" w:rsidRDefault="00C86E08" w:rsidP="00C86E08">
      <w:pPr>
        <w:jc w:val="center"/>
        <w:rPr>
          <w:b/>
        </w:rPr>
      </w:pPr>
      <w:r>
        <w:rPr>
          <w:b/>
        </w:rPr>
        <w:t>TO ODKRYĆ SWOJĄ PEŁNIĘ CZASU</w:t>
      </w:r>
    </w:p>
    <w:p w14:paraId="04EDE340" w14:textId="77777777" w:rsidR="00C86E08" w:rsidRDefault="00C86E08" w:rsidP="00C86E08">
      <w:pPr>
        <w:jc w:val="both"/>
        <w:rPr>
          <w:b/>
        </w:rPr>
      </w:pPr>
      <w:r>
        <w:rPr>
          <w:b/>
        </w:rPr>
        <w:t>Ga 4, 4-7</w:t>
      </w:r>
    </w:p>
    <w:p w14:paraId="30A8F549" w14:textId="2CC7160D" w:rsidR="00FF2B9C" w:rsidRPr="009F44E0" w:rsidRDefault="00C86E08" w:rsidP="00C86E08">
      <w:pPr>
        <w:jc w:val="both"/>
        <w:rPr>
          <w:b/>
          <w:i/>
        </w:rPr>
      </w:pPr>
      <w:r w:rsidRPr="00A01195">
        <w:rPr>
          <w:rFonts w:eastAsia="Times New Roman"/>
          <w:i/>
          <w:color w:val="000000"/>
          <w:lang w:eastAsia="pl-PL"/>
        </w:rPr>
        <w:t>Gdy nadeszła pełnia czasu, zesłał Bóg swojego Syna, zrodzonego z niewiasty, zrodzonego pod Prawem, aby wykupił tych, którzy podlegali Prawu, abyśmy mogli otrzymać przybrane synostwo. Na dowód tego, że jesteście synami, Bóg wysłał do serc naszych Ducha Syna swego, który woła: „</w:t>
      </w:r>
      <w:proofErr w:type="spellStart"/>
      <w:r w:rsidRPr="00A01195">
        <w:rPr>
          <w:rFonts w:eastAsia="Times New Roman"/>
          <w:i/>
          <w:color w:val="000000"/>
          <w:lang w:eastAsia="pl-PL"/>
        </w:rPr>
        <w:t>Abba</w:t>
      </w:r>
      <w:proofErr w:type="spellEnd"/>
      <w:r w:rsidRPr="00A01195">
        <w:rPr>
          <w:rFonts w:eastAsia="Times New Roman"/>
          <w:i/>
          <w:color w:val="000000"/>
          <w:lang w:eastAsia="pl-PL"/>
        </w:rPr>
        <w:t>, Ojcze”. A zatem nie jesteś już niewolnikiem, lecz synem. Jeżeli zaś synem, to i dziedzicem z woli Bożej.</w:t>
      </w:r>
    </w:p>
    <w:sectPr w:rsidR="00FF2B9C" w:rsidRPr="009F44E0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107BE0"/>
    <w:rsid w:val="001A5A4A"/>
    <w:rsid w:val="001B3D49"/>
    <w:rsid w:val="00211609"/>
    <w:rsid w:val="00215AE9"/>
    <w:rsid w:val="003F1593"/>
    <w:rsid w:val="0058506F"/>
    <w:rsid w:val="006C07B7"/>
    <w:rsid w:val="007A280B"/>
    <w:rsid w:val="007D2552"/>
    <w:rsid w:val="00AB0ADD"/>
    <w:rsid w:val="00AC6260"/>
    <w:rsid w:val="00C86E08"/>
    <w:rsid w:val="00D83A81"/>
    <w:rsid w:val="00D84D7B"/>
    <w:rsid w:val="00DF31C5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9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E0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E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12</cp:revision>
  <dcterms:created xsi:type="dcterms:W3CDTF">2016-06-03T04:28:00Z</dcterms:created>
  <dcterms:modified xsi:type="dcterms:W3CDTF">2022-08-19T21:06:00Z</dcterms:modified>
</cp:coreProperties>
</file>